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219" w:rsidRPr="002C5BC0" w:rsidRDefault="00AF2219" w:rsidP="00CA6E49">
      <w:pPr>
        <w:tabs>
          <w:tab w:val="left" w:pos="5400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2C5BC0">
        <w:rPr>
          <w:rFonts w:ascii="Times New Roman" w:hAnsi="Times New Roman"/>
          <w:b/>
          <w:sz w:val="28"/>
          <w:szCs w:val="28"/>
        </w:rPr>
        <w:t>СОВЕТ НАРОДНЫХ ДЕПУТАТОВ</w:t>
      </w:r>
    </w:p>
    <w:p w:rsidR="00AF2219" w:rsidRPr="002C5BC0" w:rsidRDefault="005E00A6" w:rsidP="00CA6E49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ПОЧЕПСКОГО</w:t>
      </w:r>
      <w:r w:rsidR="00AF2219" w:rsidRPr="002C5BC0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AF2219" w:rsidRPr="002C5BC0" w:rsidRDefault="00AF2219" w:rsidP="00CA6E49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ЛИСКИНСКОГО </w:t>
      </w:r>
      <w:r w:rsidRPr="002C5BC0"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</w:p>
    <w:p w:rsidR="00AF2219" w:rsidRPr="002C5BC0" w:rsidRDefault="00AF2219" w:rsidP="00CA6E49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2C5BC0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AF2219" w:rsidRPr="002C5BC0" w:rsidRDefault="00AF2219" w:rsidP="00CA6E49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AF2219" w:rsidRDefault="00AF2219" w:rsidP="00CA6E49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2C5BC0">
        <w:rPr>
          <w:rFonts w:ascii="Times New Roman" w:hAnsi="Times New Roman"/>
          <w:b/>
          <w:sz w:val="28"/>
          <w:szCs w:val="28"/>
        </w:rPr>
        <w:t>РЕШЕНИЕ</w:t>
      </w:r>
    </w:p>
    <w:p w:rsidR="005E00A6" w:rsidRPr="002C5BC0" w:rsidRDefault="005E00A6" w:rsidP="00CA6E49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AF2219" w:rsidRDefault="004F6991" w:rsidP="007C091C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7C091C">
        <w:rPr>
          <w:rFonts w:ascii="Times New Roman" w:hAnsi="Times New Roman"/>
          <w:sz w:val="28"/>
          <w:szCs w:val="28"/>
        </w:rPr>
        <w:t>т</w:t>
      </w:r>
      <w:r w:rsidR="00A736E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2</w:t>
      </w:r>
      <w:r w:rsidR="00A736E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марта </w:t>
      </w:r>
      <w:r w:rsidR="00A736E2">
        <w:rPr>
          <w:rFonts w:ascii="Times New Roman" w:hAnsi="Times New Roman"/>
          <w:sz w:val="28"/>
          <w:szCs w:val="28"/>
        </w:rPr>
        <w:t xml:space="preserve">2015 г.  </w:t>
      </w:r>
      <w:r w:rsidR="005E00A6">
        <w:rPr>
          <w:rFonts w:ascii="Times New Roman" w:hAnsi="Times New Roman"/>
          <w:sz w:val="28"/>
          <w:szCs w:val="28"/>
        </w:rPr>
        <w:t>№ 167</w:t>
      </w:r>
    </w:p>
    <w:p w:rsidR="005E00A6" w:rsidRPr="002C5BC0" w:rsidRDefault="005E00A6" w:rsidP="007C091C">
      <w:pPr>
        <w:ind w:firstLine="0"/>
        <w:rPr>
          <w:rFonts w:ascii="Times New Roman" w:hAnsi="Times New Roman"/>
          <w:sz w:val="28"/>
          <w:szCs w:val="28"/>
        </w:rPr>
      </w:pPr>
    </w:p>
    <w:p w:rsidR="00AF2219" w:rsidRPr="001A2602" w:rsidRDefault="001A2602" w:rsidP="001A2602">
      <w:pPr>
        <w:ind w:right="5243" w:firstLine="0"/>
        <w:jc w:val="left"/>
        <w:rPr>
          <w:rFonts w:ascii="Times New Roman" w:hAnsi="Times New Roman"/>
          <w:b/>
          <w:sz w:val="28"/>
          <w:szCs w:val="28"/>
        </w:rPr>
      </w:pPr>
      <w:r w:rsidRPr="001A2602">
        <w:rPr>
          <w:rFonts w:ascii="Times New Roman" w:hAnsi="Times New Roman"/>
          <w:b/>
          <w:sz w:val="28"/>
          <w:szCs w:val="28"/>
        </w:rPr>
        <w:t xml:space="preserve">О внесении изменений в решение Совета народных депутатов </w:t>
      </w:r>
      <w:proofErr w:type="spellStart"/>
      <w:r w:rsidR="005E00A6">
        <w:rPr>
          <w:rFonts w:ascii="Times New Roman" w:hAnsi="Times New Roman"/>
          <w:b/>
          <w:sz w:val="28"/>
          <w:szCs w:val="28"/>
        </w:rPr>
        <w:t>Почепского</w:t>
      </w:r>
      <w:proofErr w:type="spellEnd"/>
      <w:r w:rsidRPr="001A2602">
        <w:rPr>
          <w:rFonts w:ascii="Times New Roman" w:hAnsi="Times New Roman"/>
          <w:b/>
          <w:sz w:val="28"/>
          <w:szCs w:val="28"/>
        </w:rPr>
        <w:t xml:space="preserve"> сельского поселения Лискин</w:t>
      </w:r>
      <w:r w:rsidR="005E00A6">
        <w:rPr>
          <w:rFonts w:ascii="Times New Roman" w:hAnsi="Times New Roman"/>
          <w:b/>
          <w:sz w:val="28"/>
          <w:szCs w:val="28"/>
        </w:rPr>
        <w:t>ского муниципального района № 150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5E00A6">
        <w:rPr>
          <w:rFonts w:ascii="Times New Roman" w:hAnsi="Times New Roman"/>
          <w:b/>
          <w:sz w:val="28"/>
          <w:szCs w:val="28"/>
        </w:rPr>
        <w:t>от  16</w:t>
      </w:r>
      <w:r w:rsidR="00AF2219" w:rsidRPr="001A2602">
        <w:rPr>
          <w:rFonts w:ascii="Times New Roman" w:hAnsi="Times New Roman"/>
          <w:b/>
          <w:sz w:val="28"/>
          <w:szCs w:val="28"/>
        </w:rPr>
        <w:t xml:space="preserve"> </w:t>
      </w:r>
      <w:r w:rsidR="005E00A6">
        <w:rPr>
          <w:rFonts w:ascii="Times New Roman" w:hAnsi="Times New Roman"/>
          <w:b/>
          <w:sz w:val="28"/>
          <w:szCs w:val="28"/>
        </w:rPr>
        <w:t xml:space="preserve"> октября</w:t>
      </w:r>
      <w:r w:rsidR="00AF2219" w:rsidRPr="001A2602">
        <w:rPr>
          <w:rFonts w:ascii="Times New Roman" w:hAnsi="Times New Roman"/>
          <w:b/>
          <w:sz w:val="28"/>
          <w:szCs w:val="28"/>
        </w:rPr>
        <w:t xml:space="preserve"> 2014 года </w:t>
      </w:r>
      <w:r w:rsidR="00AF2219" w:rsidRPr="001A2602">
        <w:rPr>
          <w:rFonts w:ascii="Times New Roman" w:hAnsi="Times New Roman"/>
          <w:b/>
          <w:sz w:val="28"/>
          <w:szCs w:val="28"/>
        </w:rPr>
        <w:tab/>
      </w:r>
    </w:p>
    <w:p w:rsidR="00AF2219" w:rsidRPr="007C091C" w:rsidRDefault="001A2602" w:rsidP="007C091C">
      <w:pPr>
        <w:ind w:right="3968" w:firstLine="0"/>
        <w:jc w:val="left"/>
        <w:rPr>
          <w:rFonts w:ascii="Times New Roman" w:hAnsi="Times New Roman"/>
          <w:b/>
          <w:sz w:val="28"/>
          <w:szCs w:val="28"/>
        </w:rPr>
      </w:pPr>
      <w:r w:rsidRPr="001A2602">
        <w:rPr>
          <w:rFonts w:ascii="Times New Roman" w:hAnsi="Times New Roman"/>
          <w:b/>
          <w:sz w:val="28"/>
          <w:szCs w:val="28"/>
        </w:rPr>
        <w:t>«</w:t>
      </w:r>
      <w:r w:rsidR="00AF2219" w:rsidRPr="001A2602">
        <w:rPr>
          <w:rFonts w:ascii="Times New Roman" w:hAnsi="Times New Roman"/>
          <w:b/>
          <w:sz w:val="28"/>
          <w:szCs w:val="28"/>
        </w:rPr>
        <w:t>О введении в действие земельного налога, установлении ставок и сроков его уплаты</w:t>
      </w:r>
      <w:r w:rsidRPr="001A2602">
        <w:rPr>
          <w:rFonts w:ascii="Times New Roman" w:hAnsi="Times New Roman"/>
          <w:b/>
          <w:sz w:val="28"/>
          <w:szCs w:val="28"/>
        </w:rPr>
        <w:t>»</w:t>
      </w:r>
    </w:p>
    <w:p w:rsidR="00AF2219" w:rsidRDefault="00AF2219" w:rsidP="00CA6E49">
      <w:pPr>
        <w:tabs>
          <w:tab w:val="left" w:pos="3420"/>
        </w:tabs>
        <w:spacing w:line="276" w:lineRule="auto"/>
        <w:rPr>
          <w:rFonts w:ascii="Times New Roman" w:hAnsi="Times New Roman"/>
          <w:sz w:val="28"/>
          <w:szCs w:val="28"/>
        </w:rPr>
      </w:pPr>
    </w:p>
    <w:p w:rsidR="00AF2219" w:rsidRPr="001A2602" w:rsidRDefault="00AF2219" w:rsidP="001A2602">
      <w:pPr>
        <w:tabs>
          <w:tab w:val="left" w:pos="3420"/>
        </w:tabs>
        <w:spacing w:line="276" w:lineRule="auto"/>
        <w:rPr>
          <w:rFonts w:ascii="Times New Roman" w:hAnsi="Times New Roman"/>
          <w:color w:val="FF0000"/>
          <w:sz w:val="28"/>
          <w:szCs w:val="28"/>
        </w:rPr>
      </w:pPr>
      <w:proofErr w:type="gramStart"/>
      <w:r w:rsidRPr="002C5BC0">
        <w:rPr>
          <w:rFonts w:ascii="Times New Roman" w:hAnsi="Times New Roman"/>
          <w:sz w:val="28"/>
          <w:szCs w:val="28"/>
        </w:rPr>
        <w:t>В соответствии с главой 31 Налогово</w:t>
      </w:r>
      <w:r>
        <w:rPr>
          <w:rFonts w:ascii="Times New Roman" w:hAnsi="Times New Roman"/>
          <w:sz w:val="28"/>
          <w:szCs w:val="28"/>
        </w:rPr>
        <w:t>го</w:t>
      </w:r>
      <w:r w:rsidR="004E1196">
        <w:rPr>
          <w:rFonts w:ascii="Times New Roman" w:hAnsi="Times New Roman"/>
          <w:sz w:val="28"/>
          <w:szCs w:val="28"/>
        </w:rPr>
        <w:t xml:space="preserve"> кодекса Российской Федерации, </w:t>
      </w:r>
      <w:r>
        <w:rPr>
          <w:rFonts w:ascii="Times New Roman" w:hAnsi="Times New Roman"/>
          <w:sz w:val="28"/>
          <w:szCs w:val="28"/>
        </w:rPr>
        <w:t xml:space="preserve">Уставом </w:t>
      </w:r>
      <w:proofErr w:type="spellStart"/>
      <w:r w:rsidR="005E00A6">
        <w:rPr>
          <w:rFonts w:ascii="Times New Roman" w:hAnsi="Times New Roman"/>
          <w:sz w:val="28"/>
          <w:szCs w:val="28"/>
        </w:rPr>
        <w:t>Почепского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4E119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1A2602" w:rsidRPr="001A2602">
        <w:rPr>
          <w:rFonts w:ascii="Times New Roman" w:hAnsi="Times New Roman"/>
          <w:sz w:val="28"/>
          <w:szCs w:val="28"/>
        </w:rPr>
        <w:t>в целях приведения в соответствие с действующим законодательством</w:t>
      </w:r>
      <w:r w:rsidR="001A260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2C5BC0">
        <w:rPr>
          <w:rFonts w:ascii="Times New Roman" w:hAnsi="Times New Roman"/>
          <w:sz w:val="28"/>
          <w:szCs w:val="28"/>
        </w:rPr>
        <w:t xml:space="preserve">Совет народных депутатов </w:t>
      </w:r>
      <w:proofErr w:type="spellStart"/>
      <w:r w:rsidR="005E00A6">
        <w:rPr>
          <w:rFonts w:ascii="Times New Roman" w:hAnsi="Times New Roman"/>
          <w:sz w:val="28"/>
          <w:szCs w:val="28"/>
        </w:rPr>
        <w:t>Почепского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Лискинского </w:t>
      </w:r>
      <w:r w:rsidRPr="002C5BC0">
        <w:rPr>
          <w:rFonts w:ascii="Times New Roman" w:hAnsi="Times New Roman"/>
          <w:sz w:val="28"/>
          <w:szCs w:val="28"/>
        </w:rPr>
        <w:t xml:space="preserve">муниципального района Воронежской области </w:t>
      </w:r>
      <w:proofErr w:type="gramEnd"/>
    </w:p>
    <w:p w:rsidR="00AF2219" w:rsidRDefault="00AF2219" w:rsidP="00CA6E49">
      <w:pPr>
        <w:tabs>
          <w:tab w:val="left" w:pos="3420"/>
        </w:tabs>
        <w:spacing w:line="276" w:lineRule="auto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2C5BC0">
        <w:rPr>
          <w:rFonts w:ascii="Times New Roman" w:hAnsi="Times New Roman"/>
          <w:b/>
          <w:sz w:val="28"/>
          <w:szCs w:val="28"/>
        </w:rPr>
        <w:t>р</w:t>
      </w:r>
      <w:proofErr w:type="spellEnd"/>
      <w:proofErr w:type="gramEnd"/>
      <w:r w:rsidRPr="002C5BC0">
        <w:rPr>
          <w:rFonts w:ascii="Times New Roman" w:hAnsi="Times New Roman"/>
          <w:b/>
          <w:sz w:val="28"/>
          <w:szCs w:val="28"/>
        </w:rPr>
        <w:t xml:space="preserve"> е </w:t>
      </w:r>
      <w:proofErr w:type="spellStart"/>
      <w:r w:rsidRPr="002C5BC0">
        <w:rPr>
          <w:rFonts w:ascii="Times New Roman" w:hAnsi="Times New Roman"/>
          <w:b/>
          <w:sz w:val="28"/>
          <w:szCs w:val="28"/>
        </w:rPr>
        <w:t>ш</w:t>
      </w:r>
      <w:proofErr w:type="spellEnd"/>
      <w:r w:rsidRPr="002C5BC0">
        <w:rPr>
          <w:rFonts w:ascii="Times New Roman" w:hAnsi="Times New Roman"/>
          <w:b/>
          <w:sz w:val="28"/>
          <w:szCs w:val="28"/>
        </w:rPr>
        <w:t xml:space="preserve"> и л :</w:t>
      </w:r>
    </w:p>
    <w:p w:rsidR="0003335C" w:rsidRDefault="0003335C" w:rsidP="00CA6E49">
      <w:pPr>
        <w:tabs>
          <w:tab w:val="left" w:pos="3420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03335C">
        <w:rPr>
          <w:rFonts w:ascii="Times New Roman" w:hAnsi="Times New Roman"/>
          <w:sz w:val="28"/>
          <w:szCs w:val="28"/>
        </w:rPr>
        <w:t xml:space="preserve">1. Часть </w:t>
      </w:r>
      <w:r>
        <w:rPr>
          <w:rFonts w:ascii="Times New Roman" w:hAnsi="Times New Roman"/>
          <w:sz w:val="28"/>
          <w:szCs w:val="28"/>
        </w:rPr>
        <w:t>4</w:t>
      </w:r>
      <w:r w:rsidRPr="0003335C">
        <w:rPr>
          <w:rFonts w:ascii="Times New Roman" w:hAnsi="Times New Roman"/>
          <w:sz w:val="28"/>
          <w:szCs w:val="28"/>
        </w:rPr>
        <w:t xml:space="preserve"> решения Совета народных депутатов </w:t>
      </w:r>
      <w:proofErr w:type="spellStart"/>
      <w:r w:rsidR="005E00A6">
        <w:rPr>
          <w:rFonts w:ascii="Times New Roman" w:hAnsi="Times New Roman"/>
          <w:sz w:val="28"/>
          <w:szCs w:val="28"/>
        </w:rPr>
        <w:t>Почепского</w:t>
      </w:r>
      <w:proofErr w:type="spellEnd"/>
      <w:r w:rsidRPr="0003335C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 № </w:t>
      </w:r>
      <w:r w:rsidR="005E00A6">
        <w:rPr>
          <w:rFonts w:ascii="Times New Roman" w:hAnsi="Times New Roman"/>
          <w:sz w:val="28"/>
          <w:szCs w:val="28"/>
        </w:rPr>
        <w:t>150 от 16.10</w:t>
      </w:r>
      <w:r w:rsidRPr="0003335C">
        <w:rPr>
          <w:rFonts w:ascii="Times New Roman" w:hAnsi="Times New Roman"/>
          <w:sz w:val="28"/>
          <w:szCs w:val="28"/>
        </w:rPr>
        <w:t>.2014 года «О введении в действие земельного налога, установлении ставок и сроков его уплаты» считать принятой в следующей редакции:</w:t>
      </w:r>
    </w:p>
    <w:p w:rsidR="0003335C" w:rsidRDefault="0003335C" w:rsidP="00CA6E49">
      <w:pPr>
        <w:tabs>
          <w:tab w:val="left" w:pos="3420"/>
        </w:tabs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«4. Установить для налогоплательщиков – организаций отчетный период:</w:t>
      </w:r>
    </w:p>
    <w:p w:rsidR="0003335C" w:rsidRPr="0003335C" w:rsidRDefault="0003335C" w:rsidP="00CA6E49">
      <w:pPr>
        <w:tabs>
          <w:tab w:val="left" w:pos="3420"/>
        </w:tabs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первый квартал, второй квартал и третий квартал календарного года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proofErr w:type="gramEnd"/>
    </w:p>
    <w:p w:rsidR="001A2602" w:rsidRDefault="0003335C" w:rsidP="00CA6E49">
      <w:pPr>
        <w:tabs>
          <w:tab w:val="left" w:pos="3420"/>
        </w:tabs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A2602">
        <w:rPr>
          <w:rFonts w:ascii="Times New Roman" w:hAnsi="Times New Roman"/>
          <w:sz w:val="28"/>
          <w:szCs w:val="28"/>
        </w:rPr>
        <w:t xml:space="preserve">. Часть 5 решения </w:t>
      </w:r>
      <w:r w:rsidR="001A2602" w:rsidRPr="002C5BC0">
        <w:rPr>
          <w:rFonts w:ascii="Times New Roman" w:hAnsi="Times New Roman"/>
          <w:sz w:val="28"/>
          <w:szCs w:val="28"/>
        </w:rPr>
        <w:t>Совет</w:t>
      </w:r>
      <w:r w:rsidR="001A2602">
        <w:rPr>
          <w:rFonts w:ascii="Times New Roman" w:hAnsi="Times New Roman"/>
          <w:sz w:val="28"/>
          <w:szCs w:val="28"/>
        </w:rPr>
        <w:t>а</w:t>
      </w:r>
      <w:r w:rsidR="001A2602" w:rsidRPr="002C5BC0">
        <w:rPr>
          <w:rFonts w:ascii="Times New Roman" w:hAnsi="Times New Roman"/>
          <w:sz w:val="28"/>
          <w:szCs w:val="28"/>
        </w:rPr>
        <w:t xml:space="preserve"> народных депутатов </w:t>
      </w:r>
      <w:proofErr w:type="spellStart"/>
      <w:r w:rsidR="005E00A6">
        <w:rPr>
          <w:rFonts w:ascii="Times New Roman" w:hAnsi="Times New Roman"/>
          <w:sz w:val="28"/>
          <w:szCs w:val="28"/>
        </w:rPr>
        <w:t>Почепского</w:t>
      </w:r>
      <w:proofErr w:type="spellEnd"/>
      <w:r w:rsidR="001A2602">
        <w:rPr>
          <w:rFonts w:ascii="Times New Roman" w:hAnsi="Times New Roman"/>
          <w:sz w:val="28"/>
          <w:szCs w:val="28"/>
        </w:rPr>
        <w:t xml:space="preserve"> сельского поселения Лискинского </w:t>
      </w:r>
      <w:r w:rsidR="001A2602" w:rsidRPr="002C5BC0">
        <w:rPr>
          <w:rFonts w:ascii="Times New Roman" w:hAnsi="Times New Roman"/>
          <w:sz w:val="28"/>
          <w:szCs w:val="28"/>
        </w:rPr>
        <w:t>муниципального района Воронежской области</w:t>
      </w:r>
      <w:r w:rsidR="005E00A6">
        <w:rPr>
          <w:rFonts w:ascii="Times New Roman" w:hAnsi="Times New Roman"/>
          <w:sz w:val="28"/>
          <w:szCs w:val="28"/>
        </w:rPr>
        <w:t xml:space="preserve"> № 150</w:t>
      </w:r>
      <w:r w:rsidR="001A2602">
        <w:rPr>
          <w:rFonts w:ascii="Times New Roman" w:hAnsi="Times New Roman"/>
          <w:sz w:val="28"/>
          <w:szCs w:val="28"/>
        </w:rPr>
        <w:t xml:space="preserve"> о</w:t>
      </w:r>
      <w:r w:rsidR="005E00A6">
        <w:rPr>
          <w:rFonts w:ascii="Times New Roman" w:hAnsi="Times New Roman"/>
          <w:sz w:val="28"/>
          <w:szCs w:val="28"/>
        </w:rPr>
        <w:t>т 16.10</w:t>
      </w:r>
      <w:r w:rsidR="001A2602">
        <w:rPr>
          <w:rFonts w:ascii="Times New Roman" w:hAnsi="Times New Roman"/>
          <w:sz w:val="28"/>
          <w:szCs w:val="28"/>
        </w:rPr>
        <w:t>.2014 года «О введении в действие земельного налога, установлении ставок и сроков его уплаты» считать принятой в следующей редакции:</w:t>
      </w:r>
    </w:p>
    <w:p w:rsidR="007C091C" w:rsidRDefault="001A2602" w:rsidP="007C091C">
      <w:pPr>
        <w:ind w:left="56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7C091C">
        <w:rPr>
          <w:rFonts w:ascii="Times New Roman" w:hAnsi="Times New Roman"/>
          <w:sz w:val="28"/>
          <w:szCs w:val="28"/>
        </w:rPr>
        <w:t>Установить</w:t>
      </w:r>
    </w:p>
    <w:p w:rsidR="001A2602" w:rsidRPr="00D93BAC" w:rsidRDefault="007C091C" w:rsidP="007C091C">
      <w:pPr>
        <w:ind w:left="56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03335C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 5.1.</w:t>
      </w:r>
      <w:r w:rsidR="001A2602">
        <w:rPr>
          <w:rFonts w:ascii="Times New Roman" w:hAnsi="Times New Roman"/>
          <w:sz w:val="28"/>
          <w:szCs w:val="28"/>
        </w:rPr>
        <w:t xml:space="preserve"> </w:t>
      </w:r>
      <w:r w:rsidR="001A2602" w:rsidRPr="00D93BAC">
        <w:rPr>
          <w:rFonts w:ascii="Times New Roman" w:hAnsi="Times New Roman"/>
          <w:sz w:val="28"/>
          <w:szCs w:val="28"/>
        </w:rPr>
        <w:t>срок уплаты земельного налога:</w:t>
      </w:r>
    </w:p>
    <w:p w:rsidR="001A2602" w:rsidRDefault="001A2602" w:rsidP="001A2602">
      <w:pPr>
        <w:pStyle w:val="a3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E81315">
        <w:rPr>
          <w:rFonts w:ascii="Times New Roman" w:hAnsi="Times New Roman"/>
          <w:sz w:val="28"/>
          <w:szCs w:val="28"/>
        </w:rPr>
        <w:t xml:space="preserve">- не </w:t>
      </w:r>
      <w:r>
        <w:rPr>
          <w:rFonts w:ascii="Times New Roman" w:hAnsi="Times New Roman"/>
          <w:sz w:val="28"/>
          <w:szCs w:val="28"/>
        </w:rPr>
        <w:t>ранее</w:t>
      </w:r>
      <w:r w:rsidRPr="00E81315">
        <w:rPr>
          <w:rFonts w:ascii="Times New Roman" w:hAnsi="Times New Roman"/>
          <w:sz w:val="28"/>
          <w:szCs w:val="28"/>
        </w:rPr>
        <w:t xml:space="preserve"> 1 февраля года, следующего</w:t>
      </w:r>
      <w:r>
        <w:rPr>
          <w:rFonts w:ascii="Times New Roman" w:hAnsi="Times New Roman"/>
          <w:sz w:val="28"/>
          <w:szCs w:val="28"/>
        </w:rPr>
        <w:t xml:space="preserve"> за истекшим налоговым периодом – для налогоплательщиков - организаций;</w:t>
      </w:r>
    </w:p>
    <w:p w:rsidR="001A2602" w:rsidRDefault="001A2602" w:rsidP="001A2602">
      <w:pPr>
        <w:pStyle w:val="a3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не позднее 1 октября года, следующего за истекшим налоговым периодом -</w:t>
      </w:r>
    </w:p>
    <w:p w:rsidR="001A2602" w:rsidRPr="00E81315" w:rsidRDefault="00491342" w:rsidP="001A2602">
      <w:pPr>
        <w:pStyle w:val="a3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налогоплательщиков – физических лиц.</w:t>
      </w:r>
    </w:p>
    <w:p w:rsidR="001A2602" w:rsidRPr="00D93BAC" w:rsidRDefault="0003335C" w:rsidP="0003335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1A2602">
        <w:rPr>
          <w:rFonts w:ascii="Times New Roman" w:hAnsi="Times New Roman"/>
          <w:sz w:val="28"/>
          <w:szCs w:val="28"/>
        </w:rPr>
        <w:t xml:space="preserve">5.2 </w:t>
      </w:r>
      <w:r w:rsidR="001A2602" w:rsidRPr="00D93BAC">
        <w:rPr>
          <w:rFonts w:ascii="Times New Roman" w:hAnsi="Times New Roman"/>
          <w:sz w:val="28"/>
          <w:szCs w:val="28"/>
        </w:rPr>
        <w:t>срок уплаты авансовых платежей по земельному налогу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335C">
        <w:rPr>
          <w:rFonts w:ascii="Times New Roman" w:hAnsi="Times New Roman"/>
          <w:sz w:val="28"/>
          <w:szCs w:val="28"/>
        </w:rPr>
        <w:t>для налогоплательщиков - организаций</w:t>
      </w:r>
      <w:r w:rsidR="001A2602" w:rsidRPr="00D93BAC">
        <w:rPr>
          <w:rFonts w:ascii="Times New Roman" w:hAnsi="Times New Roman"/>
          <w:sz w:val="28"/>
          <w:szCs w:val="28"/>
        </w:rPr>
        <w:t>:</w:t>
      </w:r>
    </w:p>
    <w:p w:rsidR="001A2602" w:rsidRDefault="001A2602" w:rsidP="00491342">
      <w:pPr>
        <w:pStyle w:val="a3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E81315">
        <w:rPr>
          <w:rFonts w:ascii="Times New Roman" w:hAnsi="Times New Roman"/>
          <w:sz w:val="28"/>
          <w:szCs w:val="28"/>
        </w:rPr>
        <w:t>- не позднее последнего числа месяца, следующего за истекшим отчетным периодом, предусмотренным пунктом 4 настоящего решения.</w:t>
      </w:r>
      <w:r w:rsidR="0003335C">
        <w:rPr>
          <w:rFonts w:ascii="Times New Roman" w:hAnsi="Times New Roman"/>
          <w:sz w:val="28"/>
          <w:szCs w:val="28"/>
        </w:rPr>
        <w:t>»</w:t>
      </w:r>
    </w:p>
    <w:p w:rsidR="0003335C" w:rsidRPr="002C5BC0" w:rsidRDefault="0003335C" w:rsidP="0003335C">
      <w:pPr>
        <w:pStyle w:val="a3"/>
        <w:ind w:left="567" w:firstLine="14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</w:t>
      </w:r>
      <w:r w:rsidRPr="0003335C">
        <w:rPr>
          <w:rFonts w:ascii="Times New Roman" w:hAnsi="Times New Roman"/>
          <w:sz w:val="28"/>
          <w:szCs w:val="28"/>
        </w:rPr>
        <w:t xml:space="preserve"> Часть </w:t>
      </w:r>
      <w:r>
        <w:rPr>
          <w:rFonts w:ascii="Times New Roman" w:hAnsi="Times New Roman"/>
          <w:sz w:val="28"/>
          <w:szCs w:val="28"/>
        </w:rPr>
        <w:t>6</w:t>
      </w:r>
      <w:r w:rsidRPr="0003335C">
        <w:rPr>
          <w:rFonts w:ascii="Times New Roman" w:hAnsi="Times New Roman"/>
          <w:sz w:val="28"/>
          <w:szCs w:val="28"/>
        </w:rPr>
        <w:t xml:space="preserve"> решения Совета народных депутатов </w:t>
      </w:r>
      <w:proofErr w:type="spellStart"/>
      <w:r w:rsidR="005E00A6">
        <w:rPr>
          <w:rFonts w:ascii="Times New Roman" w:hAnsi="Times New Roman"/>
          <w:sz w:val="28"/>
          <w:szCs w:val="28"/>
        </w:rPr>
        <w:t>Почепского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</w:t>
      </w:r>
      <w:r w:rsidRPr="0003335C">
        <w:rPr>
          <w:rFonts w:ascii="Times New Roman" w:hAnsi="Times New Roman"/>
          <w:sz w:val="28"/>
          <w:szCs w:val="28"/>
        </w:rPr>
        <w:t>поселения Лискинского муниципального</w:t>
      </w:r>
      <w:r w:rsidR="005E00A6">
        <w:rPr>
          <w:rFonts w:ascii="Times New Roman" w:hAnsi="Times New Roman"/>
          <w:sz w:val="28"/>
          <w:szCs w:val="28"/>
        </w:rPr>
        <w:t xml:space="preserve"> района Воронежской области № 150 от 16.10</w:t>
      </w:r>
      <w:r w:rsidRPr="0003335C">
        <w:rPr>
          <w:rFonts w:ascii="Times New Roman" w:hAnsi="Times New Roman"/>
          <w:sz w:val="28"/>
          <w:szCs w:val="28"/>
        </w:rPr>
        <w:t xml:space="preserve">.2014 года «О введении в действие </w:t>
      </w:r>
      <w:r>
        <w:rPr>
          <w:rFonts w:ascii="Times New Roman" w:hAnsi="Times New Roman"/>
          <w:sz w:val="28"/>
          <w:szCs w:val="28"/>
        </w:rPr>
        <w:t xml:space="preserve">земельного налога, установлении </w:t>
      </w:r>
      <w:r w:rsidRPr="0003335C">
        <w:rPr>
          <w:rFonts w:ascii="Times New Roman" w:hAnsi="Times New Roman"/>
          <w:sz w:val="28"/>
          <w:szCs w:val="28"/>
        </w:rPr>
        <w:t>ставок и сроков его уплаты»</w:t>
      </w:r>
      <w:r>
        <w:rPr>
          <w:rFonts w:ascii="Times New Roman" w:hAnsi="Times New Roman"/>
          <w:sz w:val="28"/>
          <w:szCs w:val="28"/>
        </w:rPr>
        <w:t xml:space="preserve"> считать утратившей силу.</w:t>
      </w:r>
    </w:p>
    <w:p w:rsidR="00AF2219" w:rsidRDefault="0003335C" w:rsidP="001A2602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F2219">
        <w:rPr>
          <w:rFonts w:ascii="Times New Roman" w:hAnsi="Times New Roman"/>
          <w:sz w:val="28"/>
          <w:szCs w:val="28"/>
        </w:rPr>
        <w:t>.</w:t>
      </w:r>
      <w:r w:rsidR="00AF2219" w:rsidRPr="00E81315">
        <w:rPr>
          <w:rFonts w:ascii="Times New Roman" w:hAnsi="Times New Roman"/>
          <w:sz w:val="28"/>
          <w:szCs w:val="28"/>
        </w:rPr>
        <w:t>Опубликовать настоящее решение в газете «</w:t>
      </w:r>
      <w:r w:rsidR="00AF2219">
        <w:rPr>
          <w:rFonts w:ascii="Times New Roman" w:hAnsi="Times New Roman"/>
          <w:sz w:val="28"/>
          <w:szCs w:val="28"/>
        </w:rPr>
        <w:t>Лискинский муниципальный вестник»</w:t>
      </w:r>
      <w:r w:rsidR="00AF2219" w:rsidRPr="00E81315">
        <w:rPr>
          <w:rFonts w:ascii="Times New Roman" w:hAnsi="Times New Roman"/>
          <w:sz w:val="28"/>
          <w:szCs w:val="28"/>
        </w:rPr>
        <w:t>.</w:t>
      </w:r>
    </w:p>
    <w:p w:rsidR="00AF2219" w:rsidRDefault="0003335C" w:rsidP="007C091C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AF2219">
        <w:rPr>
          <w:rFonts w:ascii="Times New Roman" w:hAnsi="Times New Roman"/>
          <w:sz w:val="28"/>
          <w:szCs w:val="28"/>
        </w:rPr>
        <w:t>.</w:t>
      </w:r>
      <w:r w:rsidR="00AF2219" w:rsidRPr="00E81315">
        <w:rPr>
          <w:rFonts w:ascii="Times New Roman" w:hAnsi="Times New Roman"/>
          <w:sz w:val="28"/>
          <w:szCs w:val="28"/>
        </w:rPr>
        <w:t>Настоящее решение вступает в силу с 1 января 2015 года</w:t>
      </w:r>
      <w:r w:rsidR="00AF2219">
        <w:rPr>
          <w:rFonts w:ascii="Times New Roman" w:hAnsi="Times New Roman"/>
          <w:sz w:val="28"/>
          <w:szCs w:val="28"/>
        </w:rPr>
        <w:t>, но не ранее чем по    истечении одного месяца со дня его официального опубликования</w:t>
      </w:r>
      <w:r w:rsidR="00AF2219" w:rsidRPr="00E81315">
        <w:rPr>
          <w:rFonts w:ascii="Times New Roman" w:hAnsi="Times New Roman"/>
          <w:sz w:val="28"/>
          <w:szCs w:val="28"/>
        </w:rPr>
        <w:t>.</w:t>
      </w:r>
    </w:p>
    <w:p w:rsidR="007C091C" w:rsidRDefault="007C091C" w:rsidP="007C091C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03335C" w:rsidRDefault="0003335C" w:rsidP="007C091C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03335C" w:rsidRDefault="0003335C" w:rsidP="007C091C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AF2219" w:rsidRDefault="00AF2219" w:rsidP="008D30BF">
      <w:pPr>
        <w:rPr>
          <w:rFonts w:ascii="Times New Roman" w:hAnsi="Times New Roman"/>
          <w:sz w:val="28"/>
          <w:szCs w:val="28"/>
        </w:rPr>
      </w:pPr>
      <w:r w:rsidRPr="00E81315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5E00A6">
        <w:rPr>
          <w:rFonts w:ascii="Times New Roman" w:hAnsi="Times New Roman"/>
          <w:sz w:val="28"/>
          <w:szCs w:val="28"/>
        </w:rPr>
        <w:t>Почепского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AF2219" w:rsidRDefault="00AF2219" w:rsidP="008D30BF">
      <w:pPr>
        <w:rPr>
          <w:rFonts w:ascii="Times New Roman" w:hAnsi="Times New Roman"/>
          <w:sz w:val="28"/>
          <w:szCs w:val="28"/>
        </w:rPr>
      </w:pPr>
      <w:r w:rsidRPr="00E81315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:                       </w:t>
      </w:r>
      <w:r w:rsidR="005E00A6">
        <w:rPr>
          <w:rFonts w:ascii="Times New Roman" w:hAnsi="Times New Roman"/>
          <w:sz w:val="28"/>
          <w:szCs w:val="28"/>
        </w:rPr>
        <w:t xml:space="preserve">                     В.И.Бокова</w:t>
      </w:r>
    </w:p>
    <w:p w:rsidR="00AF2219" w:rsidRDefault="00AF2219" w:rsidP="008D30BF">
      <w:pPr>
        <w:rPr>
          <w:rFonts w:ascii="Times New Roman" w:hAnsi="Times New Roman"/>
          <w:sz w:val="28"/>
          <w:szCs w:val="28"/>
        </w:rPr>
      </w:pPr>
    </w:p>
    <w:p w:rsidR="00AF2219" w:rsidRDefault="00AF2219" w:rsidP="008D30B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</w:t>
      </w:r>
    </w:p>
    <w:p w:rsidR="00AA7949" w:rsidRDefault="00AA7949" w:rsidP="008D30B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народных депутатов</w:t>
      </w:r>
    </w:p>
    <w:p w:rsidR="00AF2219" w:rsidRPr="00E81315" w:rsidRDefault="00AA7949" w:rsidP="008D30BF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Почепского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                      </w:t>
      </w:r>
      <w:r w:rsidR="005E00A6">
        <w:rPr>
          <w:rFonts w:ascii="Times New Roman" w:hAnsi="Times New Roman"/>
          <w:sz w:val="28"/>
          <w:szCs w:val="28"/>
        </w:rPr>
        <w:t xml:space="preserve"> В.А. Ковалев</w:t>
      </w:r>
      <w:r w:rsidR="00AF2219">
        <w:rPr>
          <w:rFonts w:ascii="Times New Roman" w:hAnsi="Times New Roman"/>
          <w:sz w:val="28"/>
          <w:szCs w:val="28"/>
        </w:rPr>
        <w:t xml:space="preserve">  </w:t>
      </w:r>
    </w:p>
    <w:p w:rsidR="00AF2219" w:rsidRDefault="00AF2219" w:rsidP="008D30BF"/>
    <w:p w:rsidR="00E84F71" w:rsidRDefault="00E84F71" w:rsidP="008D30BF"/>
    <w:p w:rsidR="00E84F71" w:rsidRDefault="00E84F71" w:rsidP="008D30BF"/>
    <w:p w:rsidR="00E84F71" w:rsidRDefault="00E84F71" w:rsidP="008D30BF"/>
    <w:p w:rsidR="00E84F71" w:rsidRDefault="00E84F71" w:rsidP="008D30BF"/>
    <w:p w:rsidR="00E84F71" w:rsidRDefault="00E84F71" w:rsidP="008D30BF"/>
    <w:p w:rsidR="00E84F71" w:rsidRDefault="00E84F71" w:rsidP="008D30BF"/>
    <w:p w:rsidR="00E84F71" w:rsidRDefault="00E84F71" w:rsidP="008D30BF"/>
    <w:p w:rsidR="00E84F71" w:rsidRDefault="00E84F71" w:rsidP="008D30BF"/>
    <w:p w:rsidR="00E84F71" w:rsidRDefault="00E84F71" w:rsidP="008D30BF"/>
    <w:p w:rsidR="00E84F71" w:rsidRDefault="00E84F71" w:rsidP="008D30BF"/>
    <w:p w:rsidR="00E84F71" w:rsidRDefault="00E84F71" w:rsidP="008D30BF"/>
    <w:p w:rsidR="00E84F71" w:rsidRDefault="00E84F71" w:rsidP="008D30BF"/>
    <w:p w:rsidR="00E84F71" w:rsidRDefault="00E84F71" w:rsidP="008D30BF"/>
    <w:p w:rsidR="00E84F71" w:rsidRDefault="00E84F71" w:rsidP="008D30BF"/>
    <w:p w:rsidR="00E84F71" w:rsidRDefault="00E84F71" w:rsidP="008D30BF"/>
    <w:p w:rsidR="00E84F71" w:rsidRDefault="00E84F71" w:rsidP="008D30BF"/>
    <w:p w:rsidR="00E84F71" w:rsidRDefault="00E84F71" w:rsidP="008D30BF"/>
    <w:p w:rsidR="00E84F71" w:rsidRDefault="00E84F71" w:rsidP="008D30BF"/>
    <w:p w:rsidR="00E84F71" w:rsidRDefault="00E84F71" w:rsidP="008D30BF"/>
    <w:p w:rsidR="00E84F71" w:rsidRDefault="00E84F71" w:rsidP="008D30BF"/>
    <w:p w:rsidR="00E84F71" w:rsidRDefault="00E84F71" w:rsidP="008D30BF"/>
    <w:p w:rsidR="00E84F71" w:rsidRDefault="00E84F71" w:rsidP="008D30BF"/>
    <w:p w:rsidR="00E84F71" w:rsidRDefault="00E84F71" w:rsidP="008D30BF"/>
    <w:p w:rsidR="00E84F71" w:rsidRDefault="00E84F71" w:rsidP="008D30BF"/>
    <w:p w:rsidR="00E84F71" w:rsidRDefault="00E84F71" w:rsidP="008D30BF"/>
    <w:p w:rsidR="00E84F71" w:rsidRDefault="00E84F71" w:rsidP="008D30BF"/>
    <w:p w:rsidR="00E84F71" w:rsidRDefault="00E84F71" w:rsidP="008D30BF"/>
    <w:p w:rsidR="00E84F71" w:rsidRDefault="00E84F71" w:rsidP="008D30BF"/>
    <w:p w:rsidR="00E84F71" w:rsidRDefault="00E84F71" w:rsidP="008D30BF"/>
    <w:p w:rsidR="00E84F71" w:rsidRDefault="00E84F71" w:rsidP="008D30BF"/>
    <w:p w:rsidR="00E84F71" w:rsidRDefault="00E84F71" w:rsidP="008D30BF"/>
    <w:p w:rsidR="00E84F71" w:rsidRDefault="00E84F71" w:rsidP="008D30BF"/>
    <w:p w:rsidR="00E84F71" w:rsidRPr="005530DB" w:rsidRDefault="00E84F71" w:rsidP="00E84F71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                                               </w:t>
      </w:r>
      <w:r w:rsidRPr="005530DB">
        <w:rPr>
          <w:rFonts w:ascii="Times New Roman" w:hAnsi="Times New Roman"/>
          <w:color w:val="000000"/>
        </w:rPr>
        <w:t>АКТ</w:t>
      </w:r>
    </w:p>
    <w:p w:rsidR="00E84F71" w:rsidRPr="005530DB" w:rsidRDefault="00E84F71" w:rsidP="00E84F71">
      <w:pPr>
        <w:jc w:val="center"/>
        <w:rPr>
          <w:rFonts w:ascii="Times New Roman" w:hAnsi="Times New Roman"/>
          <w:color w:val="000000"/>
        </w:rPr>
      </w:pPr>
    </w:p>
    <w:p w:rsidR="00E84F71" w:rsidRPr="005530DB" w:rsidRDefault="00E84F71" w:rsidP="00E84F71">
      <w:pPr>
        <w:jc w:val="center"/>
        <w:rPr>
          <w:rFonts w:ascii="Times New Roman" w:hAnsi="Times New Roman"/>
          <w:color w:val="000000"/>
        </w:rPr>
      </w:pPr>
      <w:r w:rsidRPr="005530DB">
        <w:rPr>
          <w:rFonts w:ascii="Times New Roman" w:hAnsi="Times New Roman"/>
          <w:color w:val="000000"/>
        </w:rPr>
        <w:t xml:space="preserve">обнародования решения сессии Совета народных депутатов   </w:t>
      </w:r>
      <w:proofErr w:type="spellStart"/>
      <w:r w:rsidRPr="005530DB">
        <w:rPr>
          <w:rFonts w:ascii="Times New Roman" w:hAnsi="Times New Roman"/>
          <w:color w:val="000000"/>
        </w:rPr>
        <w:t>Почепского</w:t>
      </w:r>
      <w:proofErr w:type="spellEnd"/>
      <w:r w:rsidRPr="005530DB">
        <w:rPr>
          <w:rFonts w:ascii="Times New Roman" w:hAnsi="Times New Roman"/>
          <w:color w:val="000000"/>
        </w:rPr>
        <w:t xml:space="preserve"> сельского поселения</w:t>
      </w:r>
      <w:r w:rsidRPr="005530DB">
        <w:rPr>
          <w:rFonts w:ascii="Times New Roman" w:hAnsi="Times New Roman"/>
          <w:color w:val="000000"/>
        </w:rPr>
        <w:br/>
        <w:t>Лискинского муниципального района Воронежской области</w:t>
      </w:r>
    </w:p>
    <w:p w:rsidR="00E84F71" w:rsidRPr="005530DB" w:rsidRDefault="00E84F71" w:rsidP="00E84F71">
      <w:pPr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от 23.03</w:t>
      </w:r>
      <w:r w:rsidRPr="005530DB">
        <w:rPr>
          <w:rFonts w:ascii="Times New Roman" w:hAnsi="Times New Roman"/>
          <w:color w:val="000000"/>
        </w:rPr>
        <w:t>.2015года</w:t>
      </w:r>
    </w:p>
    <w:p w:rsidR="00E84F71" w:rsidRPr="005530DB" w:rsidRDefault="00E84F71" w:rsidP="00E84F71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23.03</w:t>
      </w:r>
      <w:r w:rsidRPr="005530DB">
        <w:rPr>
          <w:rFonts w:ascii="Times New Roman" w:hAnsi="Times New Roman"/>
          <w:color w:val="000000"/>
        </w:rPr>
        <w:t>.2015 года</w:t>
      </w:r>
      <w:proofErr w:type="gramStart"/>
      <w:r w:rsidRPr="005530DB">
        <w:rPr>
          <w:rFonts w:ascii="Times New Roman" w:hAnsi="Times New Roman"/>
          <w:color w:val="000000"/>
        </w:rPr>
        <w:t>.</w:t>
      </w:r>
      <w:proofErr w:type="gramEnd"/>
      <w:r w:rsidRPr="005530DB">
        <w:rPr>
          <w:rFonts w:ascii="Times New Roman" w:hAnsi="Times New Roman"/>
          <w:color w:val="000000"/>
        </w:rPr>
        <w:t xml:space="preserve">                                                                                              </w:t>
      </w:r>
      <w:proofErr w:type="gramStart"/>
      <w:r w:rsidRPr="005530DB">
        <w:rPr>
          <w:rFonts w:ascii="Times New Roman" w:hAnsi="Times New Roman"/>
          <w:color w:val="000000"/>
        </w:rPr>
        <w:t>с</w:t>
      </w:r>
      <w:proofErr w:type="gramEnd"/>
      <w:r w:rsidRPr="005530DB">
        <w:rPr>
          <w:rFonts w:ascii="Times New Roman" w:hAnsi="Times New Roman"/>
          <w:color w:val="000000"/>
        </w:rPr>
        <w:t xml:space="preserve">ело </w:t>
      </w:r>
      <w:proofErr w:type="spellStart"/>
      <w:r w:rsidRPr="005530DB">
        <w:rPr>
          <w:rFonts w:ascii="Times New Roman" w:hAnsi="Times New Roman"/>
          <w:color w:val="000000"/>
        </w:rPr>
        <w:t>Почепское</w:t>
      </w:r>
      <w:proofErr w:type="spellEnd"/>
    </w:p>
    <w:p w:rsidR="00E84F71" w:rsidRPr="00250550" w:rsidRDefault="00E84F71" w:rsidP="00E84F7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Cs/>
          <w:color w:val="000000"/>
        </w:rPr>
      </w:pPr>
      <w:r w:rsidRPr="005530DB">
        <w:rPr>
          <w:rFonts w:ascii="Times New Roman" w:hAnsi="Times New Roman"/>
          <w:color w:val="000000"/>
        </w:rPr>
        <w:t xml:space="preserve">Мы, нижеподписавшиеся, комиссия в составе Председателя Совета народных депутатов В.А.Ковалев, председателя комиссии В.И.Боковой, секретаря комиссии </w:t>
      </w:r>
      <w:proofErr w:type="spellStart"/>
      <w:r w:rsidRPr="005530DB">
        <w:rPr>
          <w:rFonts w:ascii="Times New Roman" w:hAnsi="Times New Roman"/>
          <w:color w:val="000000"/>
        </w:rPr>
        <w:t>С.С.Коровкиной</w:t>
      </w:r>
      <w:proofErr w:type="spellEnd"/>
      <w:r w:rsidRPr="005530DB">
        <w:rPr>
          <w:rFonts w:ascii="Times New Roman" w:hAnsi="Times New Roman"/>
          <w:color w:val="000000"/>
        </w:rPr>
        <w:t xml:space="preserve">,  членов комиссии: </w:t>
      </w:r>
      <w:proofErr w:type="gramStart"/>
      <w:r w:rsidRPr="005530DB">
        <w:rPr>
          <w:rFonts w:ascii="Times New Roman" w:hAnsi="Times New Roman"/>
          <w:color w:val="000000"/>
        </w:rPr>
        <w:t xml:space="preserve">Т.И.Малаховой, </w:t>
      </w:r>
      <w:proofErr w:type="spellStart"/>
      <w:r w:rsidRPr="005530DB">
        <w:rPr>
          <w:rFonts w:ascii="Times New Roman" w:hAnsi="Times New Roman"/>
          <w:color w:val="000000"/>
        </w:rPr>
        <w:t>А.Т.Гунькова</w:t>
      </w:r>
      <w:proofErr w:type="spellEnd"/>
      <w:r w:rsidRPr="005530DB">
        <w:rPr>
          <w:rFonts w:ascii="Times New Roman" w:hAnsi="Times New Roman"/>
          <w:color w:val="000000"/>
        </w:rPr>
        <w:t xml:space="preserve"> составили на</w:t>
      </w:r>
      <w:r>
        <w:rPr>
          <w:rFonts w:ascii="Times New Roman" w:hAnsi="Times New Roman"/>
          <w:color w:val="000000"/>
        </w:rPr>
        <w:t>стоящий акт  в том, что 23.03</w:t>
      </w:r>
      <w:r w:rsidRPr="005530DB">
        <w:rPr>
          <w:rFonts w:ascii="Times New Roman" w:hAnsi="Times New Roman"/>
          <w:color w:val="000000"/>
        </w:rPr>
        <w:t xml:space="preserve">.2015 года принято решение сессии Совета народных депутатов </w:t>
      </w:r>
      <w:proofErr w:type="spellStart"/>
      <w:r w:rsidRPr="005530DB">
        <w:rPr>
          <w:rFonts w:ascii="Times New Roman" w:hAnsi="Times New Roman"/>
          <w:color w:val="000000"/>
        </w:rPr>
        <w:t>Поче</w:t>
      </w:r>
      <w:r>
        <w:rPr>
          <w:rFonts w:ascii="Times New Roman" w:hAnsi="Times New Roman"/>
          <w:color w:val="000000"/>
        </w:rPr>
        <w:t>пского</w:t>
      </w:r>
      <w:proofErr w:type="spellEnd"/>
      <w:r>
        <w:rPr>
          <w:rFonts w:ascii="Times New Roman" w:hAnsi="Times New Roman"/>
          <w:color w:val="000000"/>
        </w:rPr>
        <w:t xml:space="preserve"> сельского поселения 167</w:t>
      </w:r>
      <w:r w:rsidR="00250550" w:rsidRPr="00250550">
        <w:rPr>
          <w:rFonts w:ascii="Times New Roman" w:hAnsi="Times New Roman"/>
          <w:color w:val="000000"/>
        </w:rPr>
        <w:t>»</w:t>
      </w:r>
      <w:r w:rsidRPr="00250550">
        <w:rPr>
          <w:rFonts w:ascii="Times New Roman" w:hAnsi="Times New Roman"/>
          <w:color w:val="000000"/>
        </w:rPr>
        <w:t xml:space="preserve"> </w:t>
      </w:r>
      <w:r w:rsidR="00250550" w:rsidRPr="00250550">
        <w:rPr>
          <w:rFonts w:ascii="Times New Roman" w:hAnsi="Times New Roman"/>
        </w:rPr>
        <w:t xml:space="preserve">О внесении изменений в решение Совета народных депутатов </w:t>
      </w:r>
      <w:proofErr w:type="spellStart"/>
      <w:r w:rsidR="00250550" w:rsidRPr="00250550">
        <w:rPr>
          <w:rFonts w:ascii="Times New Roman" w:hAnsi="Times New Roman"/>
        </w:rPr>
        <w:t>Почепского</w:t>
      </w:r>
      <w:proofErr w:type="spellEnd"/>
      <w:r w:rsidR="00250550" w:rsidRPr="00250550">
        <w:rPr>
          <w:rFonts w:ascii="Times New Roman" w:hAnsi="Times New Roman"/>
        </w:rPr>
        <w:t xml:space="preserve"> сельского поселения Лискинского муниципального района № 150 от 16 октября 2014 года « О введении в действие земельного налога, установлении ставок и сроков его уплаты».</w:t>
      </w:r>
      <w:proofErr w:type="gramEnd"/>
    </w:p>
    <w:p w:rsidR="00E84F71" w:rsidRPr="005530DB" w:rsidRDefault="00E84F71" w:rsidP="00E84F71">
      <w:pPr>
        <w:rPr>
          <w:rFonts w:ascii="Times New Roman" w:hAnsi="Times New Roman"/>
          <w:color w:val="000000"/>
        </w:rPr>
      </w:pPr>
      <w:r w:rsidRPr="005530DB">
        <w:rPr>
          <w:rFonts w:ascii="Times New Roman" w:hAnsi="Times New Roman"/>
          <w:color w:val="000000"/>
        </w:rPr>
        <w:t xml:space="preserve">размещено в местах, предназначенных для обнародования муниципальных правовых актов: внутренний стенд в здании администрации </w:t>
      </w:r>
      <w:proofErr w:type="spellStart"/>
      <w:r w:rsidRPr="005530DB">
        <w:rPr>
          <w:rFonts w:ascii="Times New Roman" w:hAnsi="Times New Roman"/>
          <w:color w:val="000000"/>
        </w:rPr>
        <w:t>Почепского</w:t>
      </w:r>
      <w:proofErr w:type="spellEnd"/>
      <w:r w:rsidRPr="005530DB">
        <w:rPr>
          <w:rFonts w:ascii="Times New Roman" w:hAnsi="Times New Roman"/>
          <w:color w:val="000000"/>
        </w:rPr>
        <w:t xml:space="preserve"> сельского поселения по ул. Садовая,8, в здании </w:t>
      </w:r>
      <w:proofErr w:type="spellStart"/>
      <w:r w:rsidRPr="005530DB">
        <w:rPr>
          <w:rFonts w:ascii="Times New Roman" w:hAnsi="Times New Roman"/>
          <w:color w:val="000000"/>
        </w:rPr>
        <w:t>Почепской</w:t>
      </w:r>
      <w:proofErr w:type="spellEnd"/>
      <w:r w:rsidRPr="005530DB">
        <w:rPr>
          <w:rFonts w:ascii="Times New Roman" w:hAnsi="Times New Roman"/>
          <w:color w:val="000000"/>
        </w:rPr>
        <w:t xml:space="preserve"> СОШ с. </w:t>
      </w:r>
      <w:proofErr w:type="spellStart"/>
      <w:r w:rsidRPr="005530DB">
        <w:rPr>
          <w:rFonts w:ascii="Times New Roman" w:hAnsi="Times New Roman"/>
          <w:color w:val="000000"/>
        </w:rPr>
        <w:t>Почепское</w:t>
      </w:r>
      <w:proofErr w:type="spellEnd"/>
      <w:r w:rsidRPr="005530DB">
        <w:rPr>
          <w:rFonts w:ascii="Times New Roman" w:hAnsi="Times New Roman"/>
          <w:color w:val="000000"/>
        </w:rPr>
        <w:t>, ул</w:t>
      </w:r>
      <w:proofErr w:type="gramStart"/>
      <w:r w:rsidRPr="005530DB">
        <w:rPr>
          <w:rFonts w:ascii="Times New Roman" w:hAnsi="Times New Roman"/>
          <w:color w:val="000000"/>
        </w:rPr>
        <w:t>.С</w:t>
      </w:r>
      <w:proofErr w:type="gramEnd"/>
      <w:r w:rsidRPr="005530DB">
        <w:rPr>
          <w:rFonts w:ascii="Times New Roman" w:hAnsi="Times New Roman"/>
          <w:color w:val="000000"/>
        </w:rPr>
        <w:t xml:space="preserve">адовая,2; в здании Ермоловской СОШ с. Ермоловка, ул.Школьная, 2 с целью доведения до сведения жителей, проживающих на территории </w:t>
      </w:r>
      <w:proofErr w:type="spellStart"/>
      <w:r w:rsidRPr="005530DB">
        <w:rPr>
          <w:rFonts w:ascii="Times New Roman" w:hAnsi="Times New Roman"/>
          <w:color w:val="000000"/>
        </w:rPr>
        <w:t>Почепского</w:t>
      </w:r>
      <w:proofErr w:type="spellEnd"/>
      <w:r w:rsidRPr="005530DB">
        <w:rPr>
          <w:rFonts w:ascii="Times New Roman" w:hAnsi="Times New Roman"/>
          <w:color w:val="000000"/>
        </w:rPr>
        <w:t xml:space="preserve"> сельского поселения.</w:t>
      </w:r>
    </w:p>
    <w:p w:rsidR="00E84F71" w:rsidRPr="005530DB" w:rsidRDefault="00E84F71" w:rsidP="00E84F71">
      <w:pPr>
        <w:pBdr>
          <w:bottom w:val="single" w:sz="12" w:space="1" w:color="auto"/>
        </w:pBdr>
        <w:rPr>
          <w:rFonts w:ascii="Times New Roman" w:hAnsi="Times New Roman"/>
          <w:color w:val="000000"/>
        </w:rPr>
      </w:pPr>
    </w:p>
    <w:p w:rsidR="00E84F71" w:rsidRPr="005530DB" w:rsidRDefault="00E84F71" w:rsidP="00E84F71">
      <w:pPr>
        <w:tabs>
          <w:tab w:val="left" w:pos="7050"/>
        </w:tabs>
        <w:rPr>
          <w:rFonts w:ascii="Times New Roman" w:hAnsi="Times New Roman"/>
          <w:color w:val="000000"/>
        </w:rPr>
      </w:pPr>
      <w:r w:rsidRPr="005530DB">
        <w:rPr>
          <w:rFonts w:ascii="Times New Roman" w:hAnsi="Times New Roman"/>
          <w:color w:val="000000"/>
        </w:rPr>
        <w:tab/>
      </w:r>
    </w:p>
    <w:p w:rsidR="00E84F71" w:rsidRPr="005530DB" w:rsidRDefault="00E84F71" w:rsidP="00E84F71">
      <w:pPr>
        <w:rPr>
          <w:rFonts w:ascii="Times New Roman" w:hAnsi="Times New Roman"/>
          <w:color w:val="000000"/>
        </w:rPr>
      </w:pPr>
      <w:r w:rsidRPr="005530DB">
        <w:rPr>
          <w:rFonts w:ascii="Times New Roman" w:hAnsi="Times New Roman"/>
          <w:color w:val="000000"/>
        </w:rPr>
        <w:tab/>
        <w:t>В чем и составлен настоящий акт.</w:t>
      </w:r>
    </w:p>
    <w:p w:rsidR="00E84F71" w:rsidRPr="005530DB" w:rsidRDefault="00E84F71" w:rsidP="00E84F71">
      <w:pPr>
        <w:rPr>
          <w:rFonts w:ascii="Times New Roman" w:hAnsi="Times New Roman"/>
          <w:color w:val="000000"/>
        </w:rPr>
      </w:pPr>
    </w:p>
    <w:p w:rsidR="00E84F71" w:rsidRPr="005530DB" w:rsidRDefault="00E84F71" w:rsidP="00E84F71">
      <w:pPr>
        <w:ind w:left="708" w:hanging="651"/>
        <w:rPr>
          <w:rFonts w:ascii="Times New Roman" w:hAnsi="Times New Roman"/>
          <w:color w:val="000000"/>
        </w:rPr>
      </w:pPr>
      <w:r w:rsidRPr="005530DB">
        <w:rPr>
          <w:rFonts w:ascii="Times New Roman" w:hAnsi="Times New Roman"/>
          <w:color w:val="000000"/>
        </w:rPr>
        <w:t>Председатель комиссии</w:t>
      </w:r>
      <w:proofErr w:type="gramStart"/>
      <w:r w:rsidRPr="005530DB">
        <w:rPr>
          <w:rFonts w:ascii="Times New Roman" w:hAnsi="Times New Roman"/>
          <w:color w:val="000000"/>
        </w:rPr>
        <w:t xml:space="preserve"> :</w:t>
      </w:r>
      <w:proofErr w:type="gramEnd"/>
      <w:r w:rsidRPr="005530DB">
        <w:rPr>
          <w:rFonts w:ascii="Times New Roman" w:hAnsi="Times New Roman"/>
          <w:color w:val="000000"/>
        </w:rPr>
        <w:t xml:space="preserve">                                                                        В.И. Бокова </w:t>
      </w:r>
    </w:p>
    <w:p w:rsidR="00E84F71" w:rsidRPr="005530DB" w:rsidRDefault="00E84F71" w:rsidP="00E84F71">
      <w:pPr>
        <w:ind w:left="708" w:hanging="651"/>
        <w:rPr>
          <w:rFonts w:ascii="Times New Roman" w:hAnsi="Times New Roman"/>
          <w:color w:val="000000"/>
        </w:rPr>
      </w:pPr>
      <w:r w:rsidRPr="005530DB">
        <w:rPr>
          <w:rFonts w:ascii="Times New Roman" w:hAnsi="Times New Roman"/>
          <w:color w:val="000000"/>
        </w:rPr>
        <w:t xml:space="preserve">                                                                   </w:t>
      </w:r>
    </w:p>
    <w:p w:rsidR="00E84F71" w:rsidRPr="005530DB" w:rsidRDefault="00E84F71" w:rsidP="00E84F71">
      <w:pPr>
        <w:ind w:left="708" w:hanging="651"/>
        <w:rPr>
          <w:rFonts w:ascii="Times New Roman" w:hAnsi="Times New Roman"/>
          <w:color w:val="000000"/>
        </w:rPr>
      </w:pPr>
      <w:r w:rsidRPr="005530DB">
        <w:rPr>
          <w:rFonts w:ascii="Times New Roman" w:hAnsi="Times New Roman"/>
          <w:color w:val="000000"/>
        </w:rPr>
        <w:t>Председатель Совета народных депутатов:                                          В.А. Ковалев</w:t>
      </w:r>
    </w:p>
    <w:p w:rsidR="00E84F71" w:rsidRPr="005530DB" w:rsidRDefault="00E84F71" w:rsidP="00E84F71">
      <w:pPr>
        <w:ind w:left="708" w:hanging="651"/>
        <w:rPr>
          <w:rFonts w:ascii="Times New Roman" w:hAnsi="Times New Roman"/>
          <w:color w:val="000000"/>
        </w:rPr>
      </w:pPr>
    </w:p>
    <w:p w:rsidR="00E84F71" w:rsidRPr="005530DB" w:rsidRDefault="00E84F71" w:rsidP="00E84F71">
      <w:pPr>
        <w:rPr>
          <w:rFonts w:ascii="Times New Roman" w:hAnsi="Times New Roman"/>
          <w:color w:val="000000"/>
        </w:rPr>
      </w:pPr>
      <w:r w:rsidRPr="005530DB">
        <w:rPr>
          <w:rFonts w:ascii="Times New Roman" w:hAnsi="Times New Roman"/>
          <w:color w:val="000000"/>
        </w:rPr>
        <w:t xml:space="preserve">Секретарь комиссии:                                                                               </w:t>
      </w:r>
      <w:proofErr w:type="spellStart"/>
      <w:r w:rsidRPr="005530DB">
        <w:rPr>
          <w:rFonts w:ascii="Times New Roman" w:hAnsi="Times New Roman"/>
          <w:color w:val="000000"/>
        </w:rPr>
        <w:t>С.С.Коровкина</w:t>
      </w:r>
      <w:proofErr w:type="spellEnd"/>
      <w:r w:rsidRPr="005530DB">
        <w:rPr>
          <w:rFonts w:ascii="Times New Roman" w:hAnsi="Times New Roman"/>
          <w:color w:val="000000"/>
        </w:rPr>
        <w:t xml:space="preserve"> </w:t>
      </w:r>
    </w:p>
    <w:p w:rsidR="00E84F71" w:rsidRPr="005530DB" w:rsidRDefault="00E84F71" w:rsidP="00E84F71">
      <w:pPr>
        <w:rPr>
          <w:rFonts w:ascii="Times New Roman" w:hAnsi="Times New Roman"/>
          <w:color w:val="000000"/>
        </w:rPr>
      </w:pPr>
      <w:r w:rsidRPr="005530DB">
        <w:rPr>
          <w:rFonts w:ascii="Times New Roman" w:hAnsi="Times New Roman"/>
          <w:color w:val="000000"/>
        </w:rPr>
        <w:t xml:space="preserve">                                                                              </w:t>
      </w:r>
    </w:p>
    <w:p w:rsidR="00E84F71" w:rsidRPr="005530DB" w:rsidRDefault="00E84F71" w:rsidP="00E84F71">
      <w:pPr>
        <w:rPr>
          <w:rFonts w:ascii="Times New Roman" w:hAnsi="Times New Roman"/>
          <w:color w:val="000000"/>
        </w:rPr>
      </w:pPr>
    </w:p>
    <w:p w:rsidR="00E84F71" w:rsidRPr="005530DB" w:rsidRDefault="00E84F71" w:rsidP="00E84F71">
      <w:pPr>
        <w:rPr>
          <w:rFonts w:ascii="Times New Roman" w:hAnsi="Times New Roman"/>
          <w:color w:val="000000"/>
        </w:rPr>
      </w:pPr>
      <w:r w:rsidRPr="005530DB">
        <w:rPr>
          <w:rFonts w:ascii="Times New Roman" w:hAnsi="Times New Roman"/>
          <w:color w:val="000000"/>
        </w:rPr>
        <w:t>Члены комиссии:                                                                                       Т.И.Малахова</w:t>
      </w:r>
    </w:p>
    <w:p w:rsidR="00E84F71" w:rsidRPr="005530DB" w:rsidRDefault="00E84F71" w:rsidP="00E84F71">
      <w:pPr>
        <w:rPr>
          <w:rFonts w:ascii="Times New Roman" w:hAnsi="Times New Roman"/>
          <w:color w:val="000000"/>
        </w:rPr>
      </w:pPr>
    </w:p>
    <w:p w:rsidR="00E84F71" w:rsidRPr="005530DB" w:rsidRDefault="00E84F71" w:rsidP="00E84F71">
      <w:pPr>
        <w:rPr>
          <w:rFonts w:ascii="Times New Roman" w:hAnsi="Times New Roman"/>
          <w:color w:val="000000"/>
        </w:rPr>
      </w:pPr>
      <w:r w:rsidRPr="005530DB">
        <w:rPr>
          <w:rFonts w:ascii="Times New Roman" w:hAnsi="Times New Roman"/>
          <w:color w:val="000000"/>
        </w:rPr>
        <w:t xml:space="preserve">                                                                                                                     </w:t>
      </w:r>
      <w:proofErr w:type="spellStart"/>
      <w:r w:rsidRPr="005530DB">
        <w:rPr>
          <w:rFonts w:ascii="Times New Roman" w:hAnsi="Times New Roman"/>
          <w:color w:val="000000"/>
        </w:rPr>
        <w:t>А.Т.Гуньков</w:t>
      </w:r>
      <w:proofErr w:type="spellEnd"/>
    </w:p>
    <w:p w:rsidR="00E84F71" w:rsidRPr="005530DB" w:rsidRDefault="00E84F71" w:rsidP="00E84F71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</w:rPr>
      </w:pPr>
    </w:p>
    <w:p w:rsidR="00E84F71" w:rsidRDefault="00E84F71" w:rsidP="008D30BF"/>
    <w:sectPr w:rsidR="00E84F71" w:rsidSect="001645C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C5F6E"/>
    <w:multiLevelType w:val="hybridMultilevel"/>
    <w:tmpl w:val="89342464"/>
    <w:lvl w:ilvl="0" w:tplc="1C6CC74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78016A2"/>
    <w:multiLevelType w:val="hybridMultilevel"/>
    <w:tmpl w:val="AA421416"/>
    <w:lvl w:ilvl="0" w:tplc="3F760CBA">
      <w:start w:val="6"/>
      <w:numFmt w:val="decimal"/>
      <w:lvlText w:val="%1."/>
      <w:lvlJc w:val="left"/>
      <w:pPr>
        <w:ind w:left="927" w:hanging="36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3FF42870"/>
    <w:multiLevelType w:val="multilevel"/>
    <w:tmpl w:val="ED18587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cs="Times New Roman" w:hint="default"/>
        <w:color w:val="000000"/>
      </w:rPr>
    </w:lvl>
  </w:abstractNum>
  <w:abstractNum w:abstractNumId="3">
    <w:nsid w:val="4278317A"/>
    <w:multiLevelType w:val="hybridMultilevel"/>
    <w:tmpl w:val="7E90DE3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6B091912"/>
    <w:multiLevelType w:val="hybridMultilevel"/>
    <w:tmpl w:val="D88C0D1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42EA"/>
    <w:rsid w:val="0003335C"/>
    <w:rsid w:val="00035125"/>
    <w:rsid w:val="0005425D"/>
    <w:rsid w:val="000629F7"/>
    <w:rsid w:val="00070C27"/>
    <w:rsid w:val="0008421E"/>
    <w:rsid w:val="0008670B"/>
    <w:rsid w:val="00142656"/>
    <w:rsid w:val="001530D8"/>
    <w:rsid w:val="00153723"/>
    <w:rsid w:val="001564A0"/>
    <w:rsid w:val="00156A25"/>
    <w:rsid w:val="001645C6"/>
    <w:rsid w:val="001759EE"/>
    <w:rsid w:val="001A02E6"/>
    <w:rsid w:val="001A2602"/>
    <w:rsid w:val="001A280A"/>
    <w:rsid w:val="001C4EF3"/>
    <w:rsid w:val="001F3130"/>
    <w:rsid w:val="00236E25"/>
    <w:rsid w:val="00250550"/>
    <w:rsid w:val="00250AD9"/>
    <w:rsid w:val="00271264"/>
    <w:rsid w:val="002C3062"/>
    <w:rsid w:val="002C5BC0"/>
    <w:rsid w:val="002F74A8"/>
    <w:rsid w:val="00314477"/>
    <w:rsid w:val="003A3CEA"/>
    <w:rsid w:val="003B404F"/>
    <w:rsid w:val="003F3AF0"/>
    <w:rsid w:val="00412E28"/>
    <w:rsid w:val="0042318F"/>
    <w:rsid w:val="004364AC"/>
    <w:rsid w:val="0044417C"/>
    <w:rsid w:val="00484462"/>
    <w:rsid w:val="00491342"/>
    <w:rsid w:val="00496893"/>
    <w:rsid w:val="004C7AD4"/>
    <w:rsid w:val="004E1196"/>
    <w:rsid w:val="004E64DB"/>
    <w:rsid w:val="004F6991"/>
    <w:rsid w:val="00531B67"/>
    <w:rsid w:val="005E00A6"/>
    <w:rsid w:val="005E3615"/>
    <w:rsid w:val="006574B7"/>
    <w:rsid w:val="00676CCF"/>
    <w:rsid w:val="006A5786"/>
    <w:rsid w:val="006B4D73"/>
    <w:rsid w:val="006B56FB"/>
    <w:rsid w:val="006C3C49"/>
    <w:rsid w:val="007042EA"/>
    <w:rsid w:val="00711069"/>
    <w:rsid w:val="007549E2"/>
    <w:rsid w:val="00767BDD"/>
    <w:rsid w:val="007C091C"/>
    <w:rsid w:val="00823F1D"/>
    <w:rsid w:val="00831BFB"/>
    <w:rsid w:val="00856E33"/>
    <w:rsid w:val="00875A28"/>
    <w:rsid w:val="008C4607"/>
    <w:rsid w:val="008D30BF"/>
    <w:rsid w:val="008F3AB5"/>
    <w:rsid w:val="009535BC"/>
    <w:rsid w:val="009536F3"/>
    <w:rsid w:val="00961C9A"/>
    <w:rsid w:val="009D4094"/>
    <w:rsid w:val="009D680F"/>
    <w:rsid w:val="00A0593E"/>
    <w:rsid w:val="00A44D33"/>
    <w:rsid w:val="00A61CE1"/>
    <w:rsid w:val="00A62370"/>
    <w:rsid w:val="00A736E2"/>
    <w:rsid w:val="00AA7949"/>
    <w:rsid w:val="00AF2219"/>
    <w:rsid w:val="00B03817"/>
    <w:rsid w:val="00B6682B"/>
    <w:rsid w:val="00B737E0"/>
    <w:rsid w:val="00BC4D45"/>
    <w:rsid w:val="00BC5937"/>
    <w:rsid w:val="00BC611A"/>
    <w:rsid w:val="00BF0BF9"/>
    <w:rsid w:val="00C16DC0"/>
    <w:rsid w:val="00C359E7"/>
    <w:rsid w:val="00C57B31"/>
    <w:rsid w:val="00C74ABA"/>
    <w:rsid w:val="00CA6E49"/>
    <w:rsid w:val="00CB6FF8"/>
    <w:rsid w:val="00CE2D85"/>
    <w:rsid w:val="00CF2594"/>
    <w:rsid w:val="00CF33B7"/>
    <w:rsid w:val="00D043D4"/>
    <w:rsid w:val="00D1490B"/>
    <w:rsid w:val="00D93BAC"/>
    <w:rsid w:val="00DC51D9"/>
    <w:rsid w:val="00E2355A"/>
    <w:rsid w:val="00E81315"/>
    <w:rsid w:val="00E84F71"/>
    <w:rsid w:val="00EB0C0B"/>
    <w:rsid w:val="00EB7B45"/>
    <w:rsid w:val="00EE2E8A"/>
    <w:rsid w:val="00F01B50"/>
    <w:rsid w:val="00F3031A"/>
    <w:rsid w:val="00F4294F"/>
    <w:rsid w:val="00FB05D2"/>
    <w:rsid w:val="00FB5EB6"/>
    <w:rsid w:val="00FE1BD4"/>
    <w:rsid w:val="00FF2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A6E49"/>
    <w:pPr>
      <w:ind w:firstLine="567"/>
      <w:jc w:val="both"/>
    </w:pPr>
    <w:rPr>
      <w:rFonts w:ascii="Arial" w:eastAsia="Times New Roman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A6E4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3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ЗАВЬЯЛОВ Сергей Александрович</dc:creator>
  <cp:keywords/>
  <dc:description/>
  <cp:lastModifiedBy>User</cp:lastModifiedBy>
  <cp:revision>73</cp:revision>
  <cp:lastPrinted>2014-10-28T04:41:00Z</cp:lastPrinted>
  <dcterms:created xsi:type="dcterms:W3CDTF">2014-10-10T10:37:00Z</dcterms:created>
  <dcterms:modified xsi:type="dcterms:W3CDTF">2015-04-01T11:59:00Z</dcterms:modified>
</cp:coreProperties>
</file>